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74A8" w14:textId="498B3702" w:rsidR="00E3168C" w:rsidRPr="004D638F" w:rsidRDefault="004D63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638F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712BCCB5" w14:textId="77777777" w:rsidR="004D638F" w:rsidRDefault="004D638F">
      <w:pPr>
        <w:rPr>
          <w:rFonts w:ascii="Times New Roman" w:hAnsi="Times New Roman" w:cs="Times New Roman"/>
          <w:sz w:val="24"/>
          <w:szCs w:val="24"/>
        </w:rPr>
      </w:pPr>
    </w:p>
    <w:p w14:paraId="6634A535" w14:textId="77777777" w:rsidR="002547DA" w:rsidRPr="004D638F" w:rsidRDefault="002547DA">
      <w:pPr>
        <w:rPr>
          <w:rFonts w:ascii="Times New Roman" w:hAnsi="Times New Roman" w:cs="Times New Roman"/>
          <w:sz w:val="24"/>
          <w:szCs w:val="24"/>
        </w:rPr>
      </w:pPr>
    </w:p>
    <w:p w14:paraId="511C063C" w14:textId="48EC8349" w:rsidR="004D638F" w:rsidRPr="00C37B4E" w:rsidRDefault="004D638F">
      <w:pPr>
        <w:rPr>
          <w:rFonts w:ascii="Times New Roman" w:hAnsi="Times New Roman" w:cs="Times New Roman"/>
          <w:b/>
          <w:bCs/>
        </w:rPr>
      </w:pPr>
      <w:r w:rsidRPr="00C37B4E">
        <w:rPr>
          <w:rFonts w:ascii="Times New Roman" w:hAnsi="Times New Roman" w:cs="Times New Roman"/>
          <w:b/>
          <w:bCs/>
        </w:rPr>
        <w:t>Supplementary Figure e1.</w:t>
      </w:r>
      <w:r w:rsidR="00C37B4E" w:rsidRPr="00C37B4E">
        <w:rPr>
          <w:rFonts w:ascii="Times New Roman" w:hAnsi="Times New Roman" w:cs="Times New Roman"/>
          <w:b/>
          <w:bCs/>
        </w:rPr>
        <w:t xml:space="preserve"> PRISMA diagram for literature search, January 1, </w:t>
      </w:r>
      <w:proofErr w:type="gramStart"/>
      <w:r w:rsidR="00C37B4E" w:rsidRPr="00C37B4E">
        <w:rPr>
          <w:rFonts w:ascii="Times New Roman" w:hAnsi="Times New Roman" w:cs="Times New Roman"/>
          <w:b/>
          <w:bCs/>
        </w:rPr>
        <w:t>2015</w:t>
      </w:r>
      <w:proofErr w:type="gramEnd"/>
      <w:r w:rsidR="00C37B4E" w:rsidRPr="00C37B4E">
        <w:rPr>
          <w:rFonts w:ascii="Times New Roman" w:hAnsi="Times New Roman" w:cs="Times New Roman"/>
          <w:b/>
          <w:bCs/>
        </w:rPr>
        <w:t xml:space="preserve"> to May 31, 2023.</w:t>
      </w:r>
    </w:p>
    <w:p w14:paraId="18441FA7" w14:textId="77777777" w:rsidR="00C37B4E" w:rsidRDefault="00C37B4E">
      <w:pPr>
        <w:rPr>
          <w:rFonts w:ascii="Times New Roman" w:hAnsi="Times New Roman" w:cs="Times New Roman"/>
          <w:sz w:val="24"/>
          <w:szCs w:val="24"/>
        </w:rPr>
      </w:pPr>
    </w:p>
    <w:p w14:paraId="0EB338B9" w14:textId="77777777" w:rsidR="00C37B4E" w:rsidRDefault="00C37B4E">
      <w:pPr>
        <w:rPr>
          <w:rFonts w:ascii="Times New Roman" w:hAnsi="Times New Roman" w:cs="Times New Roman"/>
          <w:sz w:val="24"/>
          <w:szCs w:val="24"/>
        </w:rPr>
      </w:pPr>
    </w:p>
    <w:p w14:paraId="26A7758B" w14:textId="77777777" w:rsidR="004D638F" w:rsidRDefault="004D638F">
      <w:pPr>
        <w:rPr>
          <w:rFonts w:ascii="Times New Roman" w:hAnsi="Times New Roman" w:cs="Times New Roman"/>
          <w:sz w:val="24"/>
          <w:szCs w:val="24"/>
        </w:rPr>
      </w:pPr>
    </w:p>
    <w:p w14:paraId="377C7C2A" w14:textId="7C007F15" w:rsidR="004D638F" w:rsidRDefault="00C37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1298B" wp14:editId="203AF6F6">
            <wp:extent cx="5908382" cy="3619673"/>
            <wp:effectExtent l="0" t="0" r="0" b="0"/>
            <wp:docPr id="1833911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89" cy="3628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5D1D4" w14:textId="77777777" w:rsidR="004D638F" w:rsidRDefault="004D638F">
      <w:pPr>
        <w:rPr>
          <w:rFonts w:ascii="Times New Roman" w:hAnsi="Times New Roman" w:cs="Times New Roman"/>
          <w:sz w:val="24"/>
          <w:szCs w:val="24"/>
        </w:rPr>
      </w:pPr>
    </w:p>
    <w:p w14:paraId="5123A2B1" w14:textId="77777777" w:rsidR="004D638F" w:rsidRDefault="004D638F">
      <w:pPr>
        <w:rPr>
          <w:rFonts w:ascii="Times New Roman" w:hAnsi="Times New Roman" w:cs="Times New Roman"/>
          <w:sz w:val="24"/>
          <w:szCs w:val="24"/>
        </w:rPr>
      </w:pPr>
    </w:p>
    <w:p w14:paraId="31EC6BFC" w14:textId="77777777" w:rsidR="004D638F" w:rsidRDefault="004D638F">
      <w:pPr>
        <w:rPr>
          <w:rFonts w:ascii="Times New Roman" w:hAnsi="Times New Roman" w:cs="Times New Roman"/>
          <w:sz w:val="24"/>
          <w:szCs w:val="24"/>
        </w:rPr>
      </w:pPr>
    </w:p>
    <w:sectPr w:rsidR="004D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F"/>
    <w:rsid w:val="002547DA"/>
    <w:rsid w:val="002E1BA5"/>
    <w:rsid w:val="004D638F"/>
    <w:rsid w:val="007825A6"/>
    <w:rsid w:val="007A34B1"/>
    <w:rsid w:val="00A47F29"/>
    <w:rsid w:val="00A57D01"/>
    <w:rsid w:val="00C37B4E"/>
    <w:rsid w:val="00E3168C"/>
    <w:rsid w:val="00E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6F34"/>
  <w15:chartTrackingRefBased/>
  <w15:docId w15:val="{C6E1321D-F4EC-4CFA-8C8C-6B5122E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Lam</dc:creator>
  <cp:keywords/>
  <dc:description/>
  <cp:lastModifiedBy>Raymond Lam</cp:lastModifiedBy>
  <cp:revision>1</cp:revision>
  <dcterms:created xsi:type="dcterms:W3CDTF">2024-01-31T00:25:00Z</dcterms:created>
  <dcterms:modified xsi:type="dcterms:W3CDTF">2024-01-31T01:14:00Z</dcterms:modified>
</cp:coreProperties>
</file>