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2466"/>
        <w:gridCol w:w="652"/>
        <w:gridCol w:w="726"/>
        <w:gridCol w:w="991"/>
        <w:gridCol w:w="834"/>
        <w:gridCol w:w="1146"/>
        <w:gridCol w:w="760"/>
        <w:gridCol w:w="1667"/>
      </w:tblGrid>
      <w:tr w:rsidR="002D52D4" w:rsidRPr="007A2B82" w:rsidTr="002D52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noWrap/>
            <w:hideMark/>
          </w:tcPr>
          <w:p w:rsidR="002D52D4" w:rsidRPr="007A2B82" w:rsidRDefault="000F56D4" w:rsidP="000F56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Additional file 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="00A01813">
              <w:rPr>
                <w:rFonts w:ascii="Times New Roman" w:eastAsia="Times New Roman" w:hAnsi="Times New Roman" w:cs="Times New Roman"/>
                <w:sz w:val="20"/>
                <w:szCs w:val="20"/>
              </w:rPr>
              <w:t>Table S</w:t>
            </w:r>
            <w:r w:rsidR="002D52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r w:rsidR="00A018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Impact </w:t>
            </w:r>
            <w:r w:rsidR="002D52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of treatment modalities for cachexia on serum biomarkers </w:t>
            </w:r>
          </w:p>
        </w:tc>
      </w:tr>
      <w:tr w:rsidR="002D52D4" w:rsidRPr="007A2B82" w:rsidTr="002D5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pct"/>
            <w:hideMark/>
          </w:tcPr>
          <w:p w:rsidR="002D52D4" w:rsidRPr="007A2B82" w:rsidRDefault="002D52D4" w:rsidP="002D52D4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A2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Author, Year</w:t>
            </w:r>
          </w:p>
        </w:tc>
        <w:tc>
          <w:tcPr>
            <w:tcW w:w="353" w:type="pct"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IL-1</w:t>
            </w:r>
          </w:p>
        </w:tc>
        <w:tc>
          <w:tcPr>
            <w:tcW w:w="393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IL-6</w:t>
            </w:r>
          </w:p>
        </w:tc>
        <w:tc>
          <w:tcPr>
            <w:tcW w:w="536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TNF-a</w:t>
            </w:r>
          </w:p>
        </w:tc>
        <w:tc>
          <w:tcPr>
            <w:tcW w:w="451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IGF1</w:t>
            </w:r>
          </w:p>
        </w:tc>
        <w:tc>
          <w:tcPr>
            <w:tcW w:w="620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IGF</w:t>
            </w:r>
            <w:r w:rsidRPr="007A2B82">
              <w:rPr>
                <w:rFonts w:ascii="Calibri" w:eastAsia="Times New Roman" w:hAnsi="Calibri" w:cs="Calibri"/>
                <w:color w:val="000000"/>
              </w:rPr>
              <w:t>BP3</w:t>
            </w:r>
          </w:p>
        </w:tc>
        <w:tc>
          <w:tcPr>
            <w:tcW w:w="411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CRP</w:t>
            </w:r>
          </w:p>
        </w:tc>
        <w:tc>
          <w:tcPr>
            <w:tcW w:w="901" w:type="pct"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Prealbumin</w:t>
            </w:r>
          </w:p>
        </w:tc>
      </w:tr>
      <w:tr w:rsidR="002D52D4" w:rsidRPr="007A2B82" w:rsidTr="002D52D4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pct"/>
            <w:hideMark/>
          </w:tcPr>
          <w:p w:rsidR="002D52D4" w:rsidRPr="007A2B82" w:rsidRDefault="002D52D4" w:rsidP="002D52D4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A2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Group 1: Appetite Stimulants</w:t>
            </w:r>
          </w:p>
        </w:tc>
        <w:tc>
          <w:tcPr>
            <w:tcW w:w="353" w:type="pct"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pct"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52D4" w:rsidRPr="007A2B82" w:rsidTr="002D5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pct"/>
            <w:hideMark/>
          </w:tcPr>
          <w:p w:rsidR="002D52D4" w:rsidRPr="007A2B82" w:rsidRDefault="002D52D4" w:rsidP="002D52D4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A2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Strasser (2006)</w:t>
            </w:r>
          </w:p>
        </w:tc>
        <w:tc>
          <w:tcPr>
            <w:tcW w:w="353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393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536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451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620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411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901" w:type="pct"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2D52D4" w:rsidRPr="007A2B82" w:rsidTr="002D52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pct"/>
            <w:hideMark/>
          </w:tcPr>
          <w:p w:rsidR="002D52D4" w:rsidRPr="007A2B82" w:rsidRDefault="002D52D4" w:rsidP="002D52D4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A2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DelFabbro</w:t>
            </w:r>
            <w:proofErr w:type="spellEnd"/>
            <w:r w:rsidRPr="007A2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(2013)</w:t>
            </w:r>
          </w:p>
        </w:tc>
        <w:tc>
          <w:tcPr>
            <w:tcW w:w="353" w:type="pct"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393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536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451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620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411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901" w:type="pct"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2D52D4" w:rsidRPr="007A2B82" w:rsidTr="002D5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pct"/>
            <w:hideMark/>
          </w:tcPr>
          <w:p w:rsidR="002D52D4" w:rsidRPr="007A2B82" w:rsidRDefault="002D52D4" w:rsidP="002D52D4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A2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Garcia (2015)</w:t>
            </w:r>
          </w:p>
        </w:tc>
        <w:tc>
          <w:tcPr>
            <w:tcW w:w="353" w:type="pct"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393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NS</w:t>
            </w:r>
          </w:p>
        </w:tc>
        <w:tc>
          <w:tcPr>
            <w:tcW w:w="536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NS</w:t>
            </w:r>
          </w:p>
        </w:tc>
        <w:tc>
          <w:tcPr>
            <w:tcW w:w="451" w:type="pct"/>
            <w:noWrap/>
            <w:hideMark/>
          </w:tcPr>
          <w:p w:rsidR="002D52D4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B8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20" w:type="pct"/>
            <w:noWrap/>
            <w:hideMark/>
          </w:tcPr>
          <w:p w:rsidR="002D52D4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B8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11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NS</w:t>
            </w:r>
          </w:p>
        </w:tc>
        <w:tc>
          <w:tcPr>
            <w:tcW w:w="901" w:type="pct"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2D52D4" w:rsidRPr="007A2B82" w:rsidTr="002D52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pct"/>
            <w:hideMark/>
          </w:tcPr>
          <w:p w:rsidR="002D52D4" w:rsidRPr="007A2B82" w:rsidRDefault="002D52D4" w:rsidP="002D52D4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A2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Takayama (2016)</w:t>
            </w:r>
          </w:p>
        </w:tc>
        <w:tc>
          <w:tcPr>
            <w:tcW w:w="353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NS</w:t>
            </w:r>
          </w:p>
        </w:tc>
        <w:tc>
          <w:tcPr>
            <w:tcW w:w="393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NS</w:t>
            </w:r>
          </w:p>
        </w:tc>
        <w:tc>
          <w:tcPr>
            <w:tcW w:w="536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NS</w:t>
            </w:r>
          </w:p>
        </w:tc>
        <w:tc>
          <w:tcPr>
            <w:tcW w:w="451" w:type="pct"/>
            <w:noWrap/>
            <w:hideMark/>
          </w:tcPr>
          <w:p w:rsidR="002D52D4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B8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20" w:type="pct"/>
            <w:noWrap/>
            <w:hideMark/>
          </w:tcPr>
          <w:p w:rsidR="002D52D4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B8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11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901" w:type="pct"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</w:tr>
      <w:tr w:rsidR="002D52D4" w:rsidRPr="007A2B82" w:rsidTr="002D5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pct"/>
            <w:hideMark/>
          </w:tcPr>
          <w:p w:rsidR="002D52D4" w:rsidRPr="007A2B82" w:rsidRDefault="002D52D4" w:rsidP="002D52D4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A2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Temel</w:t>
            </w:r>
            <w:proofErr w:type="spellEnd"/>
            <w:r w:rsidRPr="007A2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(2016)</w:t>
            </w:r>
          </w:p>
        </w:tc>
        <w:tc>
          <w:tcPr>
            <w:tcW w:w="353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393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536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451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620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411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901" w:type="pct"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2D52D4" w:rsidRPr="007A2B82" w:rsidTr="002D52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pct"/>
            <w:hideMark/>
          </w:tcPr>
          <w:p w:rsidR="002D52D4" w:rsidRPr="007A2B82" w:rsidRDefault="002D52D4" w:rsidP="002D52D4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A2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Katakami</w:t>
            </w:r>
            <w:proofErr w:type="spellEnd"/>
            <w:r w:rsidRPr="007A2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(2018)</w:t>
            </w:r>
          </w:p>
        </w:tc>
        <w:tc>
          <w:tcPr>
            <w:tcW w:w="353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393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536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451" w:type="pct"/>
            <w:noWrap/>
            <w:hideMark/>
          </w:tcPr>
          <w:p w:rsidR="002D52D4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B8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620" w:type="pct"/>
            <w:noWrap/>
            <w:hideMark/>
          </w:tcPr>
          <w:p w:rsidR="002D52D4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B8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11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901" w:type="pct"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</w:tr>
      <w:tr w:rsidR="002D52D4" w:rsidRPr="007A2B82" w:rsidTr="002D5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pct"/>
            <w:hideMark/>
          </w:tcPr>
          <w:p w:rsidR="002D52D4" w:rsidRPr="007A2B82" w:rsidRDefault="002D52D4" w:rsidP="002D52D4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A2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Turcott</w:t>
            </w:r>
            <w:proofErr w:type="spellEnd"/>
            <w:r w:rsidRPr="007A2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(2018)</w:t>
            </w:r>
          </w:p>
        </w:tc>
        <w:tc>
          <w:tcPr>
            <w:tcW w:w="353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393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536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451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620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411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901" w:type="pct"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2D52D4" w:rsidRPr="007A2B82" w:rsidTr="002D52D4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pct"/>
            <w:hideMark/>
          </w:tcPr>
          <w:p w:rsidR="002D52D4" w:rsidRPr="007A2B82" w:rsidRDefault="002D52D4" w:rsidP="002D52D4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A2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Group 2: Cytokine Modulators</w:t>
            </w:r>
          </w:p>
        </w:tc>
        <w:tc>
          <w:tcPr>
            <w:tcW w:w="353" w:type="pct"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pct"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52D4" w:rsidRPr="007A2B82" w:rsidTr="002D5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pct"/>
            <w:hideMark/>
          </w:tcPr>
          <w:p w:rsidR="002D52D4" w:rsidRPr="007A2B82" w:rsidRDefault="002D52D4" w:rsidP="002D52D4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A2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Jatoi</w:t>
            </w:r>
            <w:proofErr w:type="spellEnd"/>
            <w:r w:rsidRPr="007A2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(2007)</w:t>
            </w:r>
          </w:p>
        </w:tc>
        <w:tc>
          <w:tcPr>
            <w:tcW w:w="353" w:type="pct"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393" w:type="pct"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536" w:type="pct"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451" w:type="pct"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620" w:type="pct"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411" w:type="pct"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901" w:type="pct"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2D52D4" w:rsidRPr="007A2B82" w:rsidTr="002D52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pct"/>
            <w:hideMark/>
          </w:tcPr>
          <w:p w:rsidR="002D52D4" w:rsidRPr="007A2B82" w:rsidRDefault="002D52D4" w:rsidP="002D52D4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A2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Jatoi</w:t>
            </w:r>
            <w:proofErr w:type="spellEnd"/>
            <w:r w:rsidRPr="007A2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(2010)</w:t>
            </w:r>
          </w:p>
        </w:tc>
        <w:tc>
          <w:tcPr>
            <w:tcW w:w="353" w:type="pct"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393" w:type="pct"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536" w:type="pct"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451" w:type="pct"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620" w:type="pct"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411" w:type="pct"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901" w:type="pct"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2D52D4" w:rsidRPr="007A2B82" w:rsidTr="002D5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pct"/>
            <w:hideMark/>
          </w:tcPr>
          <w:p w:rsidR="002D52D4" w:rsidRPr="007A2B82" w:rsidRDefault="002D52D4" w:rsidP="002D52D4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A2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Gordon (2005)</w:t>
            </w:r>
          </w:p>
        </w:tc>
        <w:tc>
          <w:tcPr>
            <w:tcW w:w="353" w:type="pct"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393" w:type="pct"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536" w:type="pct"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451" w:type="pct"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620" w:type="pct"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411" w:type="pct"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901" w:type="pct"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2D52D4" w:rsidRPr="007A2B82" w:rsidTr="002D52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pct"/>
            <w:hideMark/>
          </w:tcPr>
          <w:p w:rsidR="002D52D4" w:rsidRPr="007A2B82" w:rsidRDefault="002D52D4" w:rsidP="002D52D4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A2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Yennurajalingam</w:t>
            </w:r>
            <w:proofErr w:type="spellEnd"/>
            <w:r w:rsidRPr="007A2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(2012)</w:t>
            </w:r>
          </w:p>
        </w:tc>
        <w:tc>
          <w:tcPr>
            <w:tcW w:w="353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NS</w:t>
            </w:r>
          </w:p>
        </w:tc>
        <w:tc>
          <w:tcPr>
            <w:tcW w:w="393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NS</w:t>
            </w:r>
          </w:p>
        </w:tc>
        <w:tc>
          <w:tcPr>
            <w:tcW w:w="536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NS</w:t>
            </w:r>
          </w:p>
        </w:tc>
        <w:tc>
          <w:tcPr>
            <w:tcW w:w="451" w:type="pct"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620" w:type="pct"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411" w:type="pct"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901" w:type="pct"/>
          </w:tcPr>
          <w:p w:rsidR="002D52D4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2D52D4" w:rsidRPr="007A2B82" w:rsidTr="002D5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pct"/>
            <w:hideMark/>
          </w:tcPr>
          <w:p w:rsidR="002D52D4" w:rsidRPr="007A2B82" w:rsidRDefault="002D52D4" w:rsidP="002D52D4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A2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Mehrzad</w:t>
            </w:r>
            <w:proofErr w:type="spellEnd"/>
            <w:r w:rsidRPr="007A2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(2016)</w:t>
            </w:r>
          </w:p>
        </w:tc>
        <w:tc>
          <w:tcPr>
            <w:tcW w:w="353" w:type="pct"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393" w:type="pct"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536" w:type="pct"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451" w:type="pct"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620" w:type="pct"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411" w:type="pct"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901" w:type="pct"/>
          </w:tcPr>
          <w:p w:rsidR="002D52D4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2D52D4" w:rsidRPr="007A2B82" w:rsidTr="002D52D4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pct"/>
            <w:hideMark/>
          </w:tcPr>
          <w:p w:rsidR="002D52D4" w:rsidRPr="007A2B82" w:rsidRDefault="002D52D4" w:rsidP="002D52D4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A2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Group 3: Anabolic Agents</w:t>
            </w:r>
          </w:p>
        </w:tc>
        <w:tc>
          <w:tcPr>
            <w:tcW w:w="353" w:type="pct"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pct"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52D4" w:rsidRPr="007A2B82" w:rsidTr="002D5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pct"/>
            <w:hideMark/>
          </w:tcPr>
          <w:p w:rsidR="002D52D4" w:rsidRPr="007A2B82" w:rsidRDefault="002D52D4" w:rsidP="002D52D4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A2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Lundholm</w:t>
            </w:r>
            <w:proofErr w:type="spellEnd"/>
            <w:r w:rsidRPr="007A2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(2007)</w:t>
            </w:r>
          </w:p>
        </w:tc>
        <w:tc>
          <w:tcPr>
            <w:tcW w:w="353" w:type="pct"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393" w:type="pct"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536" w:type="pct"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451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NS</w:t>
            </w:r>
          </w:p>
        </w:tc>
        <w:tc>
          <w:tcPr>
            <w:tcW w:w="620" w:type="pct"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411" w:type="pct"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901" w:type="pct"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2D52D4" w:rsidRPr="007A2B82" w:rsidTr="002D52D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pct"/>
            <w:hideMark/>
          </w:tcPr>
          <w:p w:rsidR="002D52D4" w:rsidRPr="007A2B82" w:rsidRDefault="002D52D4" w:rsidP="002D52D4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A2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Dobs</w:t>
            </w:r>
            <w:proofErr w:type="spellEnd"/>
            <w:r w:rsidRPr="007A2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(2013)</w:t>
            </w:r>
          </w:p>
        </w:tc>
        <w:tc>
          <w:tcPr>
            <w:tcW w:w="353" w:type="pct"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393" w:type="pct"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536" w:type="pct"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451" w:type="pct"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620" w:type="pct"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411" w:type="pct"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901" w:type="pct"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2D52D4" w:rsidRPr="007A2B82" w:rsidTr="002D5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pct"/>
            <w:hideMark/>
          </w:tcPr>
          <w:p w:rsidR="002D52D4" w:rsidRPr="007A2B82" w:rsidRDefault="002D52D4" w:rsidP="002D52D4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A2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Group 4: Combination Agents</w:t>
            </w:r>
          </w:p>
        </w:tc>
        <w:tc>
          <w:tcPr>
            <w:tcW w:w="353" w:type="pct"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pct"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52D4" w:rsidRPr="007A2B82" w:rsidTr="002D52D4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pct"/>
            <w:hideMark/>
          </w:tcPr>
          <w:p w:rsidR="002D52D4" w:rsidRPr="007A2B82" w:rsidRDefault="002D52D4" w:rsidP="002D52D4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A2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Hong-Sheng (2013)</w:t>
            </w:r>
          </w:p>
        </w:tc>
        <w:tc>
          <w:tcPr>
            <w:tcW w:w="353" w:type="pct"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393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36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451" w:type="pct"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620" w:type="pct"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411" w:type="pct"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901" w:type="pct"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2D52D4" w:rsidRPr="007A2B82" w:rsidTr="002D5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pct"/>
            <w:hideMark/>
          </w:tcPr>
          <w:p w:rsidR="002D52D4" w:rsidRPr="007A2B82" w:rsidRDefault="002D52D4" w:rsidP="002D52D4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A2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Kanat</w:t>
            </w:r>
            <w:proofErr w:type="spellEnd"/>
            <w:r w:rsidRPr="007A2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(2013)</w:t>
            </w:r>
          </w:p>
        </w:tc>
        <w:tc>
          <w:tcPr>
            <w:tcW w:w="353" w:type="pct"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393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NS</w:t>
            </w:r>
          </w:p>
        </w:tc>
        <w:tc>
          <w:tcPr>
            <w:tcW w:w="536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NS</w:t>
            </w:r>
          </w:p>
        </w:tc>
        <w:tc>
          <w:tcPr>
            <w:tcW w:w="451" w:type="pct"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620" w:type="pct"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411" w:type="pct"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901" w:type="pct"/>
          </w:tcPr>
          <w:p w:rsidR="002D52D4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2D52D4" w:rsidRPr="007A2B82" w:rsidTr="002D52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pct"/>
            <w:hideMark/>
          </w:tcPr>
          <w:p w:rsidR="002D52D4" w:rsidRPr="007A2B82" w:rsidRDefault="002D52D4" w:rsidP="002D52D4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A2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Mantonavi</w:t>
            </w:r>
            <w:proofErr w:type="spellEnd"/>
            <w:r w:rsidRPr="007A2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(2010)</w:t>
            </w:r>
          </w:p>
        </w:tc>
        <w:tc>
          <w:tcPr>
            <w:tcW w:w="353" w:type="pct"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393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NS</w:t>
            </w:r>
          </w:p>
        </w:tc>
        <w:tc>
          <w:tcPr>
            <w:tcW w:w="536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NS</w:t>
            </w:r>
          </w:p>
        </w:tc>
        <w:tc>
          <w:tcPr>
            <w:tcW w:w="451" w:type="pct"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620" w:type="pct"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411" w:type="pct"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901" w:type="pct"/>
          </w:tcPr>
          <w:p w:rsidR="002D52D4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2D52D4" w:rsidRPr="007A2B82" w:rsidTr="002D5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pct"/>
            <w:hideMark/>
          </w:tcPr>
          <w:p w:rsidR="002D52D4" w:rsidRPr="007A2B82" w:rsidRDefault="002D52D4" w:rsidP="002D52D4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A2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Madeddu</w:t>
            </w:r>
            <w:proofErr w:type="spellEnd"/>
            <w:r w:rsidRPr="007A2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(2012)</w:t>
            </w:r>
          </w:p>
        </w:tc>
        <w:tc>
          <w:tcPr>
            <w:tcW w:w="353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393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NS</w:t>
            </w:r>
          </w:p>
        </w:tc>
        <w:tc>
          <w:tcPr>
            <w:tcW w:w="536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NS</w:t>
            </w:r>
          </w:p>
        </w:tc>
        <w:tc>
          <w:tcPr>
            <w:tcW w:w="451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620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411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NS</w:t>
            </w:r>
          </w:p>
        </w:tc>
        <w:tc>
          <w:tcPr>
            <w:tcW w:w="901" w:type="pct"/>
          </w:tcPr>
          <w:p w:rsidR="002D52D4" w:rsidRPr="007A2B82" w:rsidRDefault="002D52D4" w:rsidP="002D52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  <w:tr w:rsidR="002D52D4" w:rsidRPr="007A2B82" w:rsidTr="002D52D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4" w:type="pct"/>
            <w:hideMark/>
          </w:tcPr>
          <w:p w:rsidR="002D52D4" w:rsidRPr="007A2B82" w:rsidRDefault="002D52D4" w:rsidP="002D52D4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7A2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Kouchaki</w:t>
            </w:r>
            <w:proofErr w:type="spellEnd"/>
            <w:r w:rsidRPr="007A2B8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(2018)</w:t>
            </w:r>
          </w:p>
        </w:tc>
        <w:tc>
          <w:tcPr>
            <w:tcW w:w="353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393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NS</w:t>
            </w:r>
          </w:p>
        </w:tc>
        <w:tc>
          <w:tcPr>
            <w:tcW w:w="536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451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620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  <w:tc>
          <w:tcPr>
            <w:tcW w:w="411" w:type="pct"/>
            <w:noWrap/>
            <w:hideMark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NS</w:t>
            </w:r>
          </w:p>
        </w:tc>
        <w:tc>
          <w:tcPr>
            <w:tcW w:w="901" w:type="pct"/>
          </w:tcPr>
          <w:p w:rsidR="002D52D4" w:rsidRPr="007A2B82" w:rsidRDefault="002D52D4" w:rsidP="002D52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7A2B82">
              <w:rPr>
                <w:rFonts w:ascii="Calibri" w:eastAsia="Times New Roman" w:hAnsi="Calibri" w:cs="Calibri"/>
                <w:color w:val="000000"/>
              </w:rPr>
              <w:t>NA</w:t>
            </w:r>
          </w:p>
        </w:tc>
      </w:tr>
    </w:tbl>
    <w:p w:rsidR="00D25882" w:rsidRDefault="007A2B82" w:rsidP="007A2B82">
      <w:pPr>
        <w:pStyle w:val="NoSpacing"/>
      </w:pPr>
      <w:r>
        <w:t>IL1=Interleukin 1</w:t>
      </w:r>
    </w:p>
    <w:p w:rsidR="007A2B82" w:rsidRDefault="007A2B82" w:rsidP="007A2B82">
      <w:pPr>
        <w:pStyle w:val="NoSpacing"/>
      </w:pPr>
      <w:r>
        <w:t>IL6=Interleukin 6</w:t>
      </w:r>
    </w:p>
    <w:p w:rsidR="007A2B82" w:rsidRDefault="007A2B82" w:rsidP="007A2B82">
      <w:pPr>
        <w:pStyle w:val="NoSpacing"/>
      </w:pPr>
      <w:proofErr w:type="spellStart"/>
      <w:r>
        <w:t>TNFa</w:t>
      </w:r>
      <w:proofErr w:type="spellEnd"/>
      <w:r>
        <w:t>=Tumor Necrosis factor-alpha</w:t>
      </w:r>
    </w:p>
    <w:p w:rsidR="007A2B82" w:rsidRDefault="007A2B82" w:rsidP="007A2B82">
      <w:pPr>
        <w:pStyle w:val="NoSpacing"/>
      </w:pPr>
      <w:r>
        <w:t>IGF1: Insulin like growth factor-1</w:t>
      </w:r>
    </w:p>
    <w:p w:rsidR="007A2B82" w:rsidRDefault="007A2B82" w:rsidP="007A2B82">
      <w:pPr>
        <w:pStyle w:val="NoSpacing"/>
      </w:pPr>
      <w:r>
        <w:t>IGFBP3: Insulin like growth factor binding protein 3</w:t>
      </w:r>
    </w:p>
    <w:p w:rsidR="007A2B82" w:rsidRDefault="007A2B82" w:rsidP="007A2B82">
      <w:pPr>
        <w:pStyle w:val="NoSpacing"/>
      </w:pPr>
      <w:r>
        <w:t>CPR: C-Reactive Protein</w:t>
      </w:r>
    </w:p>
    <w:p w:rsidR="007A2B82" w:rsidRDefault="007A2B82" w:rsidP="007A2B82">
      <w:pPr>
        <w:pStyle w:val="NoSpacing"/>
      </w:pPr>
      <w:r>
        <w:t>NA=Not available</w:t>
      </w:r>
    </w:p>
    <w:p w:rsidR="007A2B82" w:rsidRDefault="007A2B82" w:rsidP="007A2B82">
      <w:pPr>
        <w:pStyle w:val="NoSpacing"/>
      </w:pPr>
      <w:r>
        <w:t>NS=Not significant difference reported</w:t>
      </w:r>
    </w:p>
    <w:p w:rsidR="007A2B82" w:rsidRDefault="007A2B82" w:rsidP="007A2B82">
      <w:pPr>
        <w:pStyle w:val="NoSpacing"/>
      </w:pPr>
      <w:r>
        <w:t>S=Significant difference reported</w:t>
      </w:r>
    </w:p>
    <w:sectPr w:rsidR="007A2B8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otal_Editing_Time" w:val="6"/>
  </w:docVars>
  <w:rsids>
    <w:rsidRoot w:val="007A2B82"/>
    <w:rsid w:val="000F56D4"/>
    <w:rsid w:val="002D52D4"/>
    <w:rsid w:val="004678D6"/>
    <w:rsid w:val="007A2B82"/>
    <w:rsid w:val="007B561C"/>
    <w:rsid w:val="00806D92"/>
    <w:rsid w:val="00A01813"/>
    <w:rsid w:val="00AF3EF9"/>
    <w:rsid w:val="00B30758"/>
    <w:rsid w:val="00C9184E"/>
    <w:rsid w:val="00D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Light">
    <w:name w:val="Grid Table Light"/>
    <w:basedOn w:val="TableNormal"/>
    <w:uiPriority w:val="40"/>
    <w:rsid w:val="007A2B8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3">
    <w:name w:val="Plain Table 3"/>
    <w:basedOn w:val="TableNormal"/>
    <w:uiPriority w:val="43"/>
    <w:rsid w:val="007A2B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Spacing">
    <w:name w:val="No Spacing"/>
    <w:uiPriority w:val="1"/>
    <w:qFormat/>
    <w:rsid w:val="007A2B82"/>
    <w:pPr>
      <w:spacing w:after="0" w:line="240" w:lineRule="auto"/>
    </w:pPr>
  </w:style>
  <w:style w:type="table" w:styleId="TableGrid">
    <w:name w:val="Table Grid"/>
    <w:basedOn w:val="TableNormal"/>
    <w:uiPriority w:val="39"/>
    <w:rsid w:val="002D5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">
    <w:name w:val="Plain Table 2"/>
    <w:basedOn w:val="TableNormal"/>
    <w:uiPriority w:val="42"/>
    <w:rsid w:val="002D52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Light">
    <w:name w:val="Grid Table Light"/>
    <w:basedOn w:val="TableNormal"/>
    <w:uiPriority w:val="40"/>
    <w:rsid w:val="007A2B8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3">
    <w:name w:val="Plain Table 3"/>
    <w:basedOn w:val="TableNormal"/>
    <w:uiPriority w:val="43"/>
    <w:rsid w:val="007A2B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Spacing">
    <w:name w:val="No Spacing"/>
    <w:uiPriority w:val="1"/>
    <w:qFormat/>
    <w:rsid w:val="007A2B82"/>
    <w:pPr>
      <w:spacing w:after="0" w:line="240" w:lineRule="auto"/>
    </w:pPr>
  </w:style>
  <w:style w:type="table" w:styleId="TableGrid">
    <w:name w:val="Table Grid"/>
    <w:basedOn w:val="TableNormal"/>
    <w:uiPriority w:val="39"/>
    <w:rsid w:val="002D5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">
    <w:name w:val="Plain Table 2"/>
    <w:basedOn w:val="TableNormal"/>
    <w:uiPriority w:val="42"/>
    <w:rsid w:val="002D52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1065</Characters>
  <Application>Microsoft Office Word</Application>
  <DocSecurity>0</DocSecurity>
  <Lines>16</Lines>
  <Paragraphs>10</Paragraphs>
  <ScaleCrop>false</ScaleCrop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Advani, Shailesh M</dc:creator>
  <cp:keywords/>
  <dc:description/>
  <cp:lastModifiedBy>MLAPINIG</cp:lastModifiedBy>
  <cp:revision>5</cp:revision>
  <dcterms:created xsi:type="dcterms:W3CDTF">2018-08-30T04:01:00Z</dcterms:created>
  <dcterms:modified xsi:type="dcterms:W3CDTF">2018-11-16T02:26:00Z</dcterms:modified>
</cp:coreProperties>
</file>